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5125" w:rsidP="00AB5125" w14:paraId="7E1A0B7C" w14:textId="740ABF4C">
      <w:pPr>
        <w:widowControl w:val="0"/>
        <w:autoSpaceDE w:val="0"/>
        <w:autoSpaceDN w:val="0"/>
        <w:adjustRightInd w:val="0"/>
        <w:ind w:firstLine="708"/>
        <w:jc w:val="right"/>
        <w:rPr>
          <w:bCs/>
        </w:rPr>
      </w:pPr>
      <w:r>
        <w:rPr>
          <w:bCs/>
        </w:rPr>
        <w:t>Дело 5-</w:t>
      </w:r>
      <w:r w:rsidR="00501538">
        <w:rPr>
          <w:bCs/>
        </w:rPr>
        <w:t>303</w:t>
      </w:r>
      <w:r>
        <w:rPr>
          <w:bCs/>
        </w:rPr>
        <w:t>-0602/202</w:t>
      </w:r>
      <w:r w:rsidR="00501538">
        <w:rPr>
          <w:bCs/>
        </w:rPr>
        <w:t>5</w:t>
      </w:r>
    </w:p>
    <w:p w:rsidR="00AB5125" w:rsidP="00AB5125" w14:paraId="48379419" w14:textId="7777777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B5125" w:rsidP="00AB5125" w14:paraId="17396D42" w14:textId="7777777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делу об административном правонарушении</w:t>
      </w:r>
    </w:p>
    <w:p w:rsidR="00AB5125" w:rsidP="00AB5125" w14:paraId="11213F37" w14:textId="7777777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AB5125" w:rsidP="00AB5125" w14:paraId="4382EA56" w14:textId="00E3B33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Pr="005015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50153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501538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                                                                      пгт. Пойковский                                        </w:t>
      </w:r>
      <w:r w:rsidR="008E2E0F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                                                 </w:t>
      </w:r>
    </w:p>
    <w:p w:rsidR="00AB5125" w:rsidP="00AB5125" w14:paraId="1064B86A" w14:textId="7777777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AB5125" w:rsidP="00ED281A" w14:paraId="39314518" w14:textId="776F694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 судебного участка № 7 Нефтеюганского судебного района Ханты-Мансийского автономного округа – Югры   Е.В. Кеся, по адресу: ХМАО-Югра, Нефтеюганский р</w:t>
      </w:r>
      <w:r>
        <w:rPr>
          <w:bCs/>
          <w:sz w:val="28"/>
          <w:szCs w:val="28"/>
        </w:rPr>
        <w:t xml:space="preserve">айон, пгт. Пойковский, тер. Промзона, 7А, с участием лица, привлекаемого к административной ответственности, </w:t>
      </w:r>
      <w:r w:rsidR="00501538">
        <w:rPr>
          <w:bCs/>
          <w:sz w:val="28"/>
          <w:szCs w:val="28"/>
        </w:rPr>
        <w:t>Реутова Ю.А</w:t>
      </w:r>
      <w:r>
        <w:rPr>
          <w:bCs/>
          <w:sz w:val="28"/>
          <w:szCs w:val="28"/>
        </w:rPr>
        <w:t>.,</w:t>
      </w:r>
    </w:p>
    <w:p w:rsidR="00AB5125" w:rsidP="00AB5125" w14:paraId="32347CF8" w14:textId="7777777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2 ст. 12.27 Кодекса Российской Ф</w:t>
      </w:r>
      <w:r>
        <w:rPr>
          <w:bCs/>
          <w:sz w:val="28"/>
          <w:szCs w:val="28"/>
        </w:rPr>
        <w:t xml:space="preserve">едерации об административных правонарушениях, в отношении </w:t>
      </w:r>
    </w:p>
    <w:p w:rsidR="00AB5125" w:rsidP="00AB5125" w14:paraId="22AAF902" w14:textId="692FC8EE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Реутова Юрия Александровича, *</w:t>
      </w:r>
      <w:r>
        <w:rPr>
          <w:bCs/>
          <w:sz w:val="28"/>
          <w:szCs w:val="28"/>
        </w:rPr>
        <w:t xml:space="preserve"> года рождения, уроженца *</w:t>
      </w:r>
      <w:r>
        <w:rPr>
          <w:bCs/>
          <w:sz w:val="28"/>
          <w:szCs w:val="28"/>
        </w:rPr>
        <w:t>, зарегистрированного по адресу: *</w:t>
      </w:r>
      <w:r>
        <w:rPr>
          <w:bCs/>
          <w:sz w:val="28"/>
          <w:szCs w:val="28"/>
        </w:rPr>
        <w:t>, фактически проживающего по адресу: *</w:t>
      </w:r>
      <w:r>
        <w:rPr>
          <w:bCs/>
          <w:sz w:val="28"/>
          <w:szCs w:val="28"/>
        </w:rPr>
        <w:t>, паспорт серии *</w:t>
      </w:r>
      <w:r>
        <w:rPr>
          <w:bCs/>
          <w:sz w:val="28"/>
          <w:szCs w:val="28"/>
        </w:rPr>
        <w:t>,</w:t>
      </w:r>
      <w:r w:rsidRPr="000B1E7F" w:rsidR="000B1E7F">
        <w:t xml:space="preserve"> </w:t>
      </w:r>
      <w:r w:rsidRPr="000B1E7F" w:rsidR="000B1E7F">
        <w:rPr>
          <w:bCs/>
          <w:sz w:val="28"/>
          <w:szCs w:val="28"/>
        </w:rPr>
        <w:t xml:space="preserve">работающего в </w:t>
      </w:r>
      <w:r>
        <w:rPr>
          <w:bCs/>
          <w:sz w:val="28"/>
          <w:szCs w:val="28"/>
        </w:rPr>
        <w:t>****</w:t>
      </w:r>
      <w:r>
        <w:rPr>
          <w:bCs/>
          <w:sz w:val="28"/>
          <w:szCs w:val="28"/>
        </w:rPr>
        <w:t>,</w:t>
      </w:r>
    </w:p>
    <w:p w:rsidR="00AB5125" w:rsidP="00AB5125" w14:paraId="141F7D13" w14:textId="7777777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E2E0F" w:rsidP="008E2E0F" w14:paraId="170DEFFC" w14:textId="7777777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E2E0F" w:rsidP="008E2E0F" w14:paraId="0CBC653A" w14:textId="77777777">
      <w:pPr>
        <w:ind w:firstLine="567"/>
        <w:jc w:val="both"/>
        <w:rPr>
          <w:sz w:val="28"/>
          <w:szCs w:val="28"/>
        </w:rPr>
      </w:pPr>
    </w:p>
    <w:p w:rsidR="008E2E0F" w:rsidRPr="003A6B39" w:rsidP="008E2E0F" w14:paraId="32840AE8" w14:textId="0716840F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501538">
        <w:rPr>
          <w:bCs/>
          <w:sz w:val="28"/>
          <w:szCs w:val="28"/>
        </w:rPr>
        <w:t>01 декабря</w:t>
      </w:r>
      <w:r>
        <w:rPr>
          <w:bCs/>
          <w:sz w:val="28"/>
          <w:szCs w:val="28"/>
        </w:rPr>
        <w:t xml:space="preserve"> 2024 года в </w:t>
      </w:r>
      <w:r w:rsidR="00501538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час. 0</w:t>
      </w:r>
      <w:r w:rsidR="00501538">
        <w:rPr>
          <w:bCs/>
          <w:sz w:val="28"/>
          <w:szCs w:val="28"/>
        </w:rPr>
        <w:t>8</w:t>
      </w:r>
      <w:r w:rsidRPr="008775A3">
        <w:rPr>
          <w:bCs/>
          <w:sz w:val="28"/>
          <w:szCs w:val="28"/>
        </w:rPr>
        <w:t xml:space="preserve"> мин. </w:t>
      </w:r>
      <w:r>
        <w:rPr>
          <w:bCs/>
          <w:sz w:val="28"/>
          <w:szCs w:val="28"/>
        </w:rPr>
        <w:t>по адресу: *</w:t>
      </w:r>
      <w:r w:rsidR="00501538">
        <w:rPr>
          <w:bCs/>
          <w:sz w:val="28"/>
          <w:szCs w:val="28"/>
        </w:rPr>
        <w:t>, водитель,</w:t>
      </w:r>
      <w:r>
        <w:rPr>
          <w:bCs/>
          <w:sz w:val="28"/>
          <w:szCs w:val="28"/>
        </w:rPr>
        <w:t xml:space="preserve"> </w:t>
      </w:r>
      <w:r w:rsidR="00501538">
        <w:rPr>
          <w:bCs/>
          <w:sz w:val="28"/>
          <w:szCs w:val="28"/>
        </w:rPr>
        <w:t>Реутов Ю.А</w:t>
      </w:r>
      <w:r>
        <w:rPr>
          <w:bCs/>
          <w:sz w:val="28"/>
          <w:szCs w:val="28"/>
        </w:rPr>
        <w:t xml:space="preserve">. </w:t>
      </w:r>
      <w:r w:rsidRPr="008775A3">
        <w:rPr>
          <w:bCs/>
          <w:sz w:val="28"/>
          <w:szCs w:val="28"/>
        </w:rPr>
        <w:t>управ</w:t>
      </w:r>
      <w:r w:rsidR="00501538">
        <w:rPr>
          <w:bCs/>
          <w:sz w:val="28"/>
          <w:szCs w:val="28"/>
        </w:rPr>
        <w:t>ляя</w:t>
      </w:r>
      <w:r w:rsidRPr="008775A3">
        <w:rPr>
          <w:bCs/>
          <w:sz w:val="28"/>
          <w:szCs w:val="28"/>
        </w:rPr>
        <w:t xml:space="preserve"> транспортным средством</w:t>
      </w:r>
      <w:r>
        <w:rPr>
          <w:bCs/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 w:rsidR="000B1E7F">
        <w:rPr>
          <w:bCs/>
          <w:sz w:val="28"/>
          <w:szCs w:val="28"/>
        </w:rPr>
        <w:t>совершил наезд на стоящее</w:t>
      </w:r>
      <w:r>
        <w:rPr>
          <w:bCs/>
          <w:sz w:val="28"/>
          <w:szCs w:val="28"/>
        </w:rPr>
        <w:t xml:space="preserve"> транспортн</w:t>
      </w:r>
      <w:r w:rsidR="000B1E7F">
        <w:rPr>
          <w:bCs/>
          <w:sz w:val="28"/>
          <w:szCs w:val="28"/>
        </w:rPr>
        <w:t>ое</w:t>
      </w:r>
      <w:r>
        <w:rPr>
          <w:bCs/>
          <w:sz w:val="28"/>
          <w:szCs w:val="28"/>
        </w:rPr>
        <w:t xml:space="preserve"> средство *</w:t>
      </w:r>
      <w:r>
        <w:rPr>
          <w:sz w:val="28"/>
          <w:szCs w:val="28"/>
        </w:rPr>
        <w:t xml:space="preserve">, после чего </w:t>
      </w:r>
      <w:r w:rsidR="000B1E7F">
        <w:rPr>
          <w:sz w:val="28"/>
          <w:szCs w:val="28"/>
        </w:rPr>
        <w:t>покинул</w:t>
      </w:r>
      <w:r>
        <w:rPr>
          <w:sz w:val="28"/>
          <w:szCs w:val="28"/>
        </w:rPr>
        <w:t xml:space="preserve"> место дорожно-транспортного происшествия, участником которог</w:t>
      </w:r>
      <w:r>
        <w:rPr>
          <w:sz w:val="28"/>
          <w:szCs w:val="28"/>
        </w:rPr>
        <w:t>о он являлся, чем нарушил п.2.5 Правил дорожного движения РФ. Данные действия не содержат уголовно-наказуемого деяния.</w:t>
      </w:r>
    </w:p>
    <w:p w:rsidR="008E2E0F" w:rsidRPr="008775A3" w:rsidP="008E2E0F" w14:paraId="0EA33FE6" w14:textId="5674C3B2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775A3">
        <w:rPr>
          <w:bCs/>
          <w:sz w:val="28"/>
          <w:szCs w:val="28"/>
        </w:rPr>
        <w:t xml:space="preserve">В судебном заседании </w:t>
      </w:r>
      <w:r w:rsidR="000B1E7F">
        <w:rPr>
          <w:bCs/>
          <w:sz w:val="28"/>
          <w:szCs w:val="28"/>
        </w:rPr>
        <w:t>Реутов Ю.А</w:t>
      </w:r>
      <w:r>
        <w:rPr>
          <w:bCs/>
          <w:sz w:val="28"/>
          <w:szCs w:val="28"/>
        </w:rPr>
        <w:t xml:space="preserve">. </w:t>
      </w:r>
      <w:r w:rsidRPr="008775A3">
        <w:rPr>
          <w:bCs/>
          <w:sz w:val="28"/>
          <w:szCs w:val="28"/>
        </w:rPr>
        <w:t>вину в совершении правона</w:t>
      </w:r>
      <w:r>
        <w:rPr>
          <w:bCs/>
          <w:sz w:val="28"/>
          <w:szCs w:val="28"/>
        </w:rPr>
        <w:t>рушения признал, в содеянном раскаялся</w:t>
      </w:r>
      <w:r w:rsidR="000B1E7F">
        <w:rPr>
          <w:bCs/>
          <w:sz w:val="28"/>
          <w:szCs w:val="28"/>
        </w:rPr>
        <w:t xml:space="preserve">, пояснил, что не заметил и не почувствовал удара, </w:t>
      </w:r>
      <w:r w:rsidRPr="000B1E7F" w:rsidR="000B1E7F">
        <w:rPr>
          <w:bCs/>
          <w:sz w:val="28"/>
          <w:szCs w:val="28"/>
        </w:rPr>
        <w:t>работа</w:t>
      </w:r>
      <w:r w:rsidR="000B1E7F">
        <w:rPr>
          <w:bCs/>
          <w:sz w:val="28"/>
          <w:szCs w:val="28"/>
        </w:rPr>
        <w:t>ет</w:t>
      </w:r>
      <w:r w:rsidRPr="000B1E7F" w:rsidR="000B1E7F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*</w:t>
      </w:r>
      <w:r w:rsidR="000B1E7F">
        <w:rPr>
          <w:bCs/>
          <w:sz w:val="28"/>
          <w:szCs w:val="28"/>
        </w:rPr>
        <w:t>.</w:t>
      </w:r>
    </w:p>
    <w:p w:rsidR="008E2E0F" w:rsidP="002819F1" w14:paraId="01A68A8C" w14:textId="16ADBBAC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Потерпевший </w:t>
      </w:r>
      <w:r w:rsidR="000B1E7F">
        <w:rPr>
          <w:color w:val="000000" w:themeColor="text1"/>
          <w:sz w:val="28"/>
          <w:szCs w:val="28"/>
        </w:rPr>
        <w:t>Л. в судебное заседание не явился</w:t>
      </w:r>
      <w:r w:rsidRPr="009D1A90" w:rsidR="000B1E7F">
        <w:rPr>
          <w:color w:val="000000" w:themeColor="text1"/>
          <w:sz w:val="28"/>
          <w:szCs w:val="28"/>
        </w:rPr>
        <w:t xml:space="preserve">, будучи </w:t>
      </w:r>
      <w:r w:rsidRPr="009D1A90" w:rsidR="000B1E7F">
        <w:rPr>
          <w:color w:val="000000" w:themeColor="text1"/>
          <w:sz w:val="28"/>
          <w:szCs w:val="28"/>
        </w:rPr>
        <w:t>надлежащим</w:t>
      </w:r>
      <w:r w:rsidR="000B1E7F">
        <w:rPr>
          <w:color w:val="000000" w:themeColor="text1"/>
          <w:sz w:val="28"/>
          <w:szCs w:val="28"/>
        </w:rPr>
        <w:t xml:space="preserve"> образом</w:t>
      </w:r>
      <w:r w:rsidR="000B1E7F">
        <w:rPr>
          <w:color w:val="000000" w:themeColor="text1"/>
          <w:sz w:val="28"/>
          <w:szCs w:val="28"/>
        </w:rPr>
        <w:t xml:space="preserve"> извещенным о дате, месте и времени рассмотрения дела, об отложении слушания дела не ходатайствовал. Неявка потерпевшего в таком случае не является препятствием для рассмотрения дела по существу.  </w:t>
      </w:r>
    </w:p>
    <w:p w:rsidR="008E2E0F" w:rsidRPr="008775A3" w:rsidP="008F263A" w14:paraId="68745885" w14:textId="49C3137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судья, за</w:t>
      </w:r>
      <w:r w:rsidRPr="008775A3">
        <w:rPr>
          <w:bCs/>
          <w:sz w:val="28"/>
          <w:szCs w:val="28"/>
        </w:rPr>
        <w:t>слушав</w:t>
      </w:r>
      <w:r>
        <w:rPr>
          <w:bCs/>
          <w:sz w:val="28"/>
          <w:szCs w:val="28"/>
        </w:rPr>
        <w:t xml:space="preserve"> </w:t>
      </w:r>
      <w:r w:rsidRPr="000B1E7F" w:rsidR="000B1E7F">
        <w:rPr>
          <w:bCs/>
          <w:sz w:val="28"/>
          <w:szCs w:val="28"/>
        </w:rPr>
        <w:t>Реутов</w:t>
      </w:r>
      <w:r w:rsidR="000B1E7F">
        <w:rPr>
          <w:bCs/>
          <w:sz w:val="28"/>
          <w:szCs w:val="28"/>
        </w:rPr>
        <w:t>а</w:t>
      </w:r>
      <w:r w:rsidRPr="000B1E7F" w:rsidR="000B1E7F">
        <w:rPr>
          <w:bCs/>
          <w:sz w:val="28"/>
          <w:szCs w:val="28"/>
        </w:rPr>
        <w:t xml:space="preserve"> Ю.А</w:t>
      </w:r>
      <w:r>
        <w:rPr>
          <w:bCs/>
          <w:sz w:val="28"/>
          <w:szCs w:val="28"/>
        </w:rPr>
        <w:t xml:space="preserve">., </w:t>
      </w:r>
      <w:r w:rsidRPr="008775A3">
        <w:rPr>
          <w:bCs/>
          <w:sz w:val="28"/>
          <w:szCs w:val="28"/>
        </w:rPr>
        <w:t>исследовав письменные доказательства по делу, приходит к следующему:</w:t>
      </w:r>
    </w:p>
    <w:p w:rsidR="008E2E0F" w:rsidP="008E2E0F" w14:paraId="5274E6E4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административной ответственности за совершение административного правонарушения, предусмотренного ч.2 ст.12.27 КоАП РФ, подлежат привлечению водители транспортных средств, оставившие</w:t>
      </w:r>
      <w:r>
        <w:rPr>
          <w:sz w:val="28"/>
          <w:szCs w:val="28"/>
        </w:rPr>
        <w:t xml:space="preserve">  в нарушение Правил дорожного движения место дорожно-транспортного происшествия, участником которого они являются.</w:t>
      </w:r>
    </w:p>
    <w:p w:rsidR="008E2E0F" w:rsidP="008E2E0F" w14:paraId="69CAAD57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Правилами дорожного движения РФ «дорожно-транспортное происшествие»</w:t>
      </w:r>
      <w:r>
        <w:rPr>
          <w:sz w:val="28"/>
          <w:szCs w:val="28"/>
        </w:rPr>
        <w:t xml:space="preserve"> - событие, возникшее в процессе движения по дороге тран</w:t>
      </w:r>
      <w:r>
        <w:rPr>
          <w:sz w:val="28"/>
          <w:szCs w:val="28"/>
        </w:rPr>
        <w:t>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8E2E0F" w:rsidRPr="002819F1" w:rsidP="002819F1" w14:paraId="1F68CDC1" w14:textId="250E001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0B1E7F" w:rsidR="000B1E7F">
        <w:rPr>
          <w:bCs/>
          <w:sz w:val="28"/>
          <w:szCs w:val="28"/>
        </w:rPr>
        <w:t>Реутов</w:t>
      </w:r>
      <w:r w:rsidR="000B1E7F">
        <w:rPr>
          <w:bCs/>
          <w:sz w:val="28"/>
          <w:szCs w:val="28"/>
        </w:rPr>
        <w:t>а</w:t>
      </w:r>
      <w:r w:rsidRPr="000B1E7F" w:rsidR="000B1E7F">
        <w:rPr>
          <w:bCs/>
          <w:sz w:val="28"/>
          <w:szCs w:val="28"/>
        </w:rPr>
        <w:t xml:space="preserve"> Ю.А</w:t>
      </w:r>
      <w:r w:rsidR="002819F1">
        <w:rPr>
          <w:bCs/>
          <w:sz w:val="28"/>
          <w:szCs w:val="28"/>
        </w:rPr>
        <w:t>.</w:t>
      </w:r>
      <w:r w:rsidR="002819F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подтверждены сов</w:t>
      </w:r>
      <w:r>
        <w:rPr>
          <w:sz w:val="28"/>
          <w:szCs w:val="28"/>
        </w:rPr>
        <w:t xml:space="preserve">окупностью доказательств, достоверность и допустимость которых сомнений не вызывают, а именно: </w:t>
      </w:r>
    </w:p>
    <w:p w:rsidR="00125201" w:rsidRPr="00EC1EAA" w:rsidP="00066C99" w14:paraId="1B74B5B2" w14:textId="057BA9EA">
      <w:pPr>
        <w:ind w:firstLine="567"/>
        <w:jc w:val="both"/>
        <w:rPr>
          <w:bCs/>
          <w:sz w:val="28"/>
          <w:szCs w:val="28"/>
        </w:rPr>
      </w:pPr>
      <w:r w:rsidRPr="00EC1EAA">
        <w:rPr>
          <w:sz w:val="28"/>
          <w:szCs w:val="28"/>
        </w:rPr>
        <w:t>- протоколом об администра</w:t>
      </w:r>
      <w:r w:rsidRPr="00EC1EAA" w:rsidR="002819F1">
        <w:rPr>
          <w:sz w:val="28"/>
          <w:szCs w:val="28"/>
        </w:rPr>
        <w:t>тивном правонарушении 86</w:t>
      </w:r>
      <w:r w:rsidRPr="00EC1EAA" w:rsidR="00D04F41">
        <w:rPr>
          <w:sz w:val="28"/>
          <w:szCs w:val="28"/>
        </w:rPr>
        <w:t xml:space="preserve"> </w:t>
      </w:r>
      <w:r w:rsidRPr="00EC1EAA" w:rsidR="002819F1">
        <w:rPr>
          <w:sz w:val="28"/>
          <w:szCs w:val="28"/>
        </w:rPr>
        <w:t>ХМ</w:t>
      </w:r>
      <w:r w:rsidRPr="00EC1EAA" w:rsidR="00D04F41">
        <w:rPr>
          <w:sz w:val="28"/>
          <w:szCs w:val="28"/>
        </w:rPr>
        <w:t xml:space="preserve"> 692052</w:t>
      </w:r>
      <w:r w:rsidRPr="00EC1EAA" w:rsidR="002819F1">
        <w:rPr>
          <w:sz w:val="28"/>
          <w:szCs w:val="28"/>
        </w:rPr>
        <w:t xml:space="preserve"> от </w:t>
      </w:r>
      <w:r w:rsidRPr="00EC1EAA">
        <w:rPr>
          <w:sz w:val="28"/>
          <w:szCs w:val="28"/>
        </w:rPr>
        <w:t>19.02.2025 года</w:t>
      </w:r>
      <w:r w:rsidR="008F263A">
        <w:rPr>
          <w:sz w:val="28"/>
          <w:szCs w:val="28"/>
        </w:rPr>
        <w:t>,</w:t>
      </w:r>
      <w:r w:rsidRPr="00EC1EAA" w:rsidR="00EC1EAA">
        <w:t xml:space="preserve"> </w:t>
      </w:r>
      <w:r w:rsidRPr="00EC1EAA" w:rsidR="00EC1EAA">
        <w:rPr>
          <w:sz w:val="28"/>
          <w:szCs w:val="28"/>
        </w:rPr>
        <w:t>содержание которого аналогично описательной части постановления. Протокол составлен с участием Реутова Ю.А., которому права, предусмотренные ст.25.1 КоАП РФ и ст.51 Конституции РФ разъяснены под роспись, с протоколом Реутова Ю.А. ознакомлен, копию протокола получил, замечаний к содержанию протокола не имел</w:t>
      </w:r>
      <w:r w:rsidR="008F263A">
        <w:rPr>
          <w:sz w:val="28"/>
          <w:szCs w:val="28"/>
        </w:rPr>
        <w:t>, вину признал</w:t>
      </w:r>
      <w:r w:rsidRPr="00EC1EAA">
        <w:rPr>
          <w:sz w:val="28"/>
          <w:szCs w:val="28"/>
        </w:rPr>
        <w:t>;</w:t>
      </w:r>
      <w:r w:rsidRPr="00EC1EAA" w:rsidR="002819F1">
        <w:rPr>
          <w:bCs/>
          <w:sz w:val="28"/>
          <w:szCs w:val="28"/>
        </w:rPr>
        <w:t xml:space="preserve"> </w:t>
      </w:r>
      <w:r w:rsidRPr="00EC1EAA" w:rsidR="00EC1EAA">
        <w:rPr>
          <w:bCs/>
          <w:sz w:val="28"/>
          <w:szCs w:val="28"/>
        </w:rPr>
        <w:t xml:space="preserve"> </w:t>
      </w:r>
    </w:p>
    <w:p w:rsidR="00125201" w:rsidRPr="00EC1EAA" w:rsidP="00066C99" w14:paraId="15CEBDA3" w14:textId="6D3EF958">
      <w:pPr>
        <w:ind w:firstLine="567"/>
        <w:jc w:val="both"/>
        <w:rPr>
          <w:bCs/>
          <w:sz w:val="28"/>
          <w:szCs w:val="28"/>
        </w:rPr>
      </w:pPr>
      <w:r w:rsidRPr="00EC1EAA">
        <w:rPr>
          <w:bCs/>
          <w:sz w:val="28"/>
          <w:szCs w:val="28"/>
        </w:rPr>
        <w:t xml:space="preserve">- </w:t>
      </w:r>
      <w:r w:rsidRPr="00EC1EAA" w:rsidR="002819F1">
        <w:rPr>
          <w:bCs/>
          <w:sz w:val="28"/>
          <w:szCs w:val="28"/>
        </w:rPr>
        <w:t xml:space="preserve">копией паспорта </w:t>
      </w:r>
      <w:r w:rsidRPr="00EC1EAA" w:rsidR="00EC1EAA">
        <w:rPr>
          <w:bCs/>
          <w:sz w:val="28"/>
          <w:szCs w:val="28"/>
        </w:rPr>
        <w:t>Реутова Ю.А</w:t>
      </w:r>
      <w:r w:rsidRPr="00EC1EAA" w:rsidR="002819F1">
        <w:rPr>
          <w:bCs/>
          <w:sz w:val="28"/>
          <w:szCs w:val="28"/>
        </w:rPr>
        <w:t xml:space="preserve">.; </w:t>
      </w:r>
    </w:p>
    <w:p w:rsidR="008F263A" w:rsidP="008F263A" w14:paraId="160D9F99" w14:textId="6F979607">
      <w:pPr>
        <w:ind w:firstLine="567"/>
        <w:jc w:val="both"/>
        <w:rPr>
          <w:sz w:val="28"/>
          <w:szCs w:val="28"/>
        </w:rPr>
      </w:pPr>
      <w:r w:rsidRPr="00EC1EAA">
        <w:rPr>
          <w:sz w:val="28"/>
          <w:szCs w:val="28"/>
        </w:rPr>
        <w:t xml:space="preserve">- объяснениями </w:t>
      </w:r>
      <w:r w:rsidRPr="00EC1EAA">
        <w:rPr>
          <w:bCs/>
          <w:sz w:val="28"/>
          <w:szCs w:val="28"/>
        </w:rPr>
        <w:t>Реутова Ю.А.</w:t>
      </w:r>
      <w:r>
        <w:rPr>
          <w:sz w:val="28"/>
          <w:szCs w:val="28"/>
        </w:rPr>
        <w:t xml:space="preserve"> от 19.02.2025 г.;</w:t>
      </w:r>
    </w:p>
    <w:p w:rsidR="008F263A" w:rsidP="008F263A" w14:paraId="256379BD" w14:textId="048C55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потерпевшего Л</w:t>
      </w:r>
      <w:r>
        <w:rPr>
          <w:sz w:val="28"/>
          <w:szCs w:val="28"/>
        </w:rPr>
        <w:t>. от 02.12.2024 г.;</w:t>
      </w:r>
    </w:p>
    <w:p w:rsidR="008F263A" w:rsidP="008F263A" w14:paraId="6BE5179E" w14:textId="0A7CE2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заявлением о происшествии (КУСП № 9325 от 02.12.2024 г.);</w:t>
      </w:r>
    </w:p>
    <w:p w:rsidR="008F263A" w:rsidP="008F263A" w14:paraId="3C93C89A" w14:textId="77777777">
      <w:pPr>
        <w:ind w:firstLine="567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- схемой места совершения ДТП,</w:t>
      </w:r>
      <w:r>
        <w:rPr>
          <w:sz w:val="28"/>
          <w:szCs w:val="28"/>
        </w:rPr>
        <w:t xml:space="preserve"> с приложением к материалу по ДТП;</w:t>
      </w:r>
    </w:p>
    <w:p w:rsidR="008F263A" w:rsidP="009A6A18" w14:paraId="1E0B1FDE" w14:textId="42D86F93">
      <w:pPr>
        <w:ind w:firstLine="567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-</w:t>
      </w:r>
      <w:r w:rsidRPr="00EC1EAA">
        <w:rPr>
          <w:sz w:val="28"/>
          <w:szCs w:val="28"/>
        </w:rPr>
        <w:t xml:space="preserve"> актом осмотра транспортного средства </w:t>
      </w:r>
      <w:r>
        <w:rPr>
          <w:sz w:val="28"/>
          <w:szCs w:val="28"/>
        </w:rPr>
        <w:t xml:space="preserve">* </w:t>
      </w:r>
      <w:r w:rsidRPr="00EC1EAA">
        <w:rPr>
          <w:sz w:val="28"/>
          <w:szCs w:val="28"/>
        </w:rPr>
        <w:t>от 02.12.2024 г.,</w:t>
      </w:r>
      <w:r>
        <w:rPr>
          <w:sz w:val="28"/>
          <w:szCs w:val="28"/>
        </w:rPr>
        <w:t xml:space="preserve"> с фототаблицей;</w:t>
      </w:r>
    </w:p>
    <w:p w:rsidR="008F263A" w:rsidP="00066C99" w14:paraId="74322B0E" w14:textId="0BF2A71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фотофиксацией с камер видеонаблюдения;</w:t>
      </w:r>
    </w:p>
    <w:p w:rsidR="009A6A18" w:rsidP="009A6A18" w14:paraId="76A513C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операции с водительским удостоверением Реутова Ю.А.;</w:t>
      </w:r>
    </w:p>
    <w:p w:rsidR="009A6A18" w:rsidP="009A6A18" w14:paraId="55556F43" w14:textId="3A018C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учета транспортного средства </w:t>
      </w:r>
      <w:r>
        <w:rPr>
          <w:bCs/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9A6A18" w:rsidRPr="00EC1EAA" w:rsidP="009A6A18" w14:paraId="27A59E45" w14:textId="5D78951A">
      <w:pPr>
        <w:ind w:firstLine="567"/>
        <w:jc w:val="both"/>
        <w:rPr>
          <w:bCs/>
          <w:sz w:val="28"/>
          <w:szCs w:val="28"/>
        </w:rPr>
      </w:pPr>
      <w:r w:rsidRPr="00EC1EAA">
        <w:rPr>
          <w:bCs/>
          <w:sz w:val="28"/>
          <w:szCs w:val="28"/>
        </w:rPr>
        <w:t xml:space="preserve">- карточкой операции с водительским удостоверением </w:t>
      </w:r>
      <w:r>
        <w:rPr>
          <w:bCs/>
          <w:sz w:val="28"/>
          <w:szCs w:val="28"/>
        </w:rPr>
        <w:t>Л</w:t>
      </w:r>
      <w:r w:rsidRPr="00EC1EAA">
        <w:rPr>
          <w:bCs/>
          <w:sz w:val="28"/>
          <w:szCs w:val="28"/>
        </w:rPr>
        <w:t>.;</w:t>
      </w:r>
    </w:p>
    <w:p w:rsidR="009A6A18" w:rsidP="009A6A18" w14:paraId="4AE4F404" w14:textId="75FCE5E7">
      <w:pPr>
        <w:ind w:firstLine="567"/>
        <w:jc w:val="both"/>
        <w:rPr>
          <w:bCs/>
          <w:sz w:val="28"/>
          <w:szCs w:val="28"/>
        </w:rPr>
      </w:pPr>
      <w:r w:rsidRPr="00EC1EAA">
        <w:rPr>
          <w:bCs/>
          <w:sz w:val="28"/>
          <w:szCs w:val="28"/>
        </w:rPr>
        <w:t>- карточкой учета транспортного средства</w:t>
      </w:r>
      <w:r>
        <w:rPr>
          <w:bCs/>
          <w:sz w:val="28"/>
          <w:szCs w:val="28"/>
        </w:rPr>
        <w:t>;</w:t>
      </w:r>
    </w:p>
    <w:p w:rsidR="009A6A18" w:rsidP="009A6A18" w14:paraId="5563ECC0" w14:textId="77777777">
      <w:pPr>
        <w:ind w:firstLine="567"/>
        <w:jc w:val="both"/>
        <w:rPr>
          <w:sz w:val="28"/>
          <w:szCs w:val="28"/>
        </w:rPr>
      </w:pPr>
      <w:r w:rsidRPr="00EC1EAA">
        <w:rPr>
          <w:bCs/>
          <w:sz w:val="28"/>
          <w:szCs w:val="28"/>
        </w:rPr>
        <w:t xml:space="preserve">- копией водительского удостоверения </w:t>
      </w:r>
      <w:r w:rsidRPr="00EC1EAA">
        <w:rPr>
          <w:sz w:val="28"/>
          <w:szCs w:val="28"/>
        </w:rPr>
        <w:t>Реутова Ю.А.</w:t>
      </w:r>
      <w:r>
        <w:rPr>
          <w:sz w:val="28"/>
          <w:szCs w:val="28"/>
        </w:rPr>
        <w:t>;</w:t>
      </w:r>
    </w:p>
    <w:p w:rsidR="009A6A18" w:rsidP="009A6A18" w14:paraId="757E676D" w14:textId="67796403">
      <w:pPr>
        <w:ind w:firstLine="567"/>
        <w:jc w:val="both"/>
        <w:rPr>
          <w:sz w:val="28"/>
          <w:szCs w:val="28"/>
        </w:rPr>
      </w:pPr>
      <w:r w:rsidRPr="00EC1EAA">
        <w:rPr>
          <w:sz w:val="28"/>
          <w:szCs w:val="28"/>
        </w:rPr>
        <w:t>- копией водительского удостоверения Л</w:t>
      </w:r>
      <w:r w:rsidRPr="00EC1EAA">
        <w:rPr>
          <w:sz w:val="28"/>
          <w:szCs w:val="28"/>
        </w:rPr>
        <w:t>.;</w:t>
      </w:r>
    </w:p>
    <w:p w:rsidR="009A6A18" w:rsidRPr="00EC1EAA" w:rsidP="009A6A18" w14:paraId="04AC7A77" w14:textId="63AF8244">
      <w:pPr>
        <w:ind w:firstLine="567"/>
        <w:jc w:val="both"/>
        <w:rPr>
          <w:bCs/>
          <w:sz w:val="28"/>
          <w:szCs w:val="28"/>
        </w:rPr>
      </w:pPr>
      <w:r w:rsidRPr="00EC1EAA">
        <w:rPr>
          <w:bCs/>
          <w:sz w:val="28"/>
          <w:szCs w:val="28"/>
        </w:rPr>
        <w:t>- копией свидетельства о регистрации транспортного средства</w:t>
      </w:r>
      <w:r w:rsidRPr="00EC1EAA">
        <w:rPr>
          <w:bCs/>
          <w:sz w:val="28"/>
          <w:szCs w:val="28"/>
        </w:rPr>
        <w:t>; копией свидетельства о регистрации транспортного средства</w:t>
      </w:r>
      <w:r w:rsidRPr="00EC1EAA">
        <w:rPr>
          <w:bCs/>
          <w:sz w:val="28"/>
          <w:szCs w:val="28"/>
        </w:rPr>
        <w:t xml:space="preserve">, </w:t>
      </w:r>
    </w:p>
    <w:p w:rsidR="00812036" w:rsidRPr="00EC1EAA" w:rsidP="00812036" w14:paraId="73E56914" w14:textId="54440C6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распиской, согласно которой</w:t>
      </w:r>
      <w:r w:rsidRPr="00315E82">
        <w:t xml:space="preserve"> </w:t>
      </w:r>
      <w:r w:rsidRPr="00315E82">
        <w:rPr>
          <w:bCs/>
          <w:sz w:val="28"/>
          <w:szCs w:val="28"/>
        </w:rPr>
        <w:t>Реутов Ю.А</w:t>
      </w:r>
      <w:r>
        <w:rPr>
          <w:bCs/>
          <w:sz w:val="28"/>
          <w:szCs w:val="28"/>
        </w:rPr>
        <w:t xml:space="preserve">. возместил потерпевшему причиненный материальный ущерб в размере 70 000 руб., а потерпевший Л. </w:t>
      </w:r>
      <w:r>
        <w:rPr>
          <w:bCs/>
          <w:sz w:val="28"/>
          <w:szCs w:val="28"/>
        </w:rPr>
        <w:t>получил д/с и к Реутову Ю.А. претензий не имеет.</w:t>
      </w:r>
    </w:p>
    <w:p w:rsidR="00812036" w:rsidRPr="00812036" w:rsidP="00812036" w14:paraId="4EAD7ABB" w14:textId="0D15922E">
      <w:pPr>
        <w:ind w:firstLine="567"/>
        <w:jc w:val="both"/>
        <w:rPr>
          <w:bCs/>
          <w:sz w:val="28"/>
          <w:szCs w:val="28"/>
        </w:rPr>
      </w:pPr>
      <w:r w:rsidRPr="00EC1EAA">
        <w:rPr>
          <w:bCs/>
          <w:sz w:val="28"/>
          <w:szCs w:val="28"/>
        </w:rPr>
        <w:t xml:space="preserve">- справкой </w:t>
      </w:r>
      <w:r>
        <w:rPr>
          <w:bCs/>
          <w:sz w:val="28"/>
          <w:szCs w:val="28"/>
        </w:rPr>
        <w:t>на Реутова Ю.А. по ИБД-Ф и</w:t>
      </w:r>
      <w:r w:rsidRPr="00EC1EAA">
        <w:rPr>
          <w:bCs/>
          <w:sz w:val="28"/>
          <w:szCs w:val="28"/>
        </w:rPr>
        <w:t xml:space="preserve"> выпиской из реестра правонарушений</w:t>
      </w:r>
      <w:r w:rsidR="005E207C">
        <w:rPr>
          <w:bCs/>
          <w:sz w:val="28"/>
          <w:szCs w:val="28"/>
        </w:rPr>
        <w:t xml:space="preserve"> подтверждается, что ранее Реутов Ю.А. привлекался к административной ответственности за совершение правонарушения, предусмотренного ч.2 ст.12.27 КоАП РФ а так же - за совершение однородных правонарушений (18 правонарушений)</w:t>
      </w:r>
      <w:r>
        <w:rPr>
          <w:sz w:val="28"/>
          <w:szCs w:val="28"/>
        </w:rPr>
        <w:t>.</w:t>
      </w:r>
    </w:p>
    <w:p w:rsidR="008E2E0F" w:rsidRPr="00125201" w:rsidP="00812036" w14:paraId="6A4458AA" w14:textId="2D77F11B">
      <w:pPr>
        <w:ind w:firstLine="567"/>
        <w:jc w:val="both"/>
        <w:rPr>
          <w:sz w:val="28"/>
          <w:szCs w:val="28"/>
        </w:rPr>
      </w:pPr>
      <w:r w:rsidRPr="00125201">
        <w:rPr>
          <w:sz w:val="28"/>
          <w:szCs w:val="28"/>
        </w:rPr>
        <w:t xml:space="preserve">Протокол об административном правонарушении и иные материалы </w:t>
      </w:r>
      <w:r w:rsidRPr="00125201">
        <w:rPr>
          <w:sz w:val="28"/>
          <w:szCs w:val="28"/>
        </w:rPr>
        <w:t xml:space="preserve">дела в отношении </w:t>
      </w:r>
      <w:r w:rsidRPr="00125201" w:rsidR="00125201">
        <w:rPr>
          <w:bCs/>
          <w:sz w:val="28"/>
          <w:szCs w:val="28"/>
        </w:rPr>
        <w:t>Реутова Ю.А</w:t>
      </w:r>
      <w:r w:rsidRPr="00125201" w:rsidR="00927733">
        <w:rPr>
          <w:bCs/>
          <w:sz w:val="28"/>
          <w:szCs w:val="28"/>
        </w:rPr>
        <w:t>.</w:t>
      </w:r>
      <w:r w:rsidRPr="00125201" w:rsidR="00927733">
        <w:rPr>
          <w:sz w:val="28"/>
          <w:szCs w:val="28"/>
        </w:rPr>
        <w:t xml:space="preserve"> </w:t>
      </w:r>
      <w:r w:rsidRPr="00125201">
        <w:rPr>
          <w:sz w:val="28"/>
          <w:szCs w:val="28"/>
        </w:rPr>
        <w:t>составлены в соответствии с требованиями КоАП РФ</w:t>
      </w:r>
      <w:r w:rsidRPr="00125201" w:rsidR="00927733">
        <w:rPr>
          <w:sz w:val="28"/>
          <w:szCs w:val="28"/>
        </w:rPr>
        <w:t xml:space="preserve"> уполномоченным должностным лицом</w:t>
      </w:r>
      <w:r w:rsidRPr="00125201">
        <w:rPr>
          <w:sz w:val="28"/>
          <w:szCs w:val="28"/>
        </w:rPr>
        <w:t xml:space="preserve">. Замечаний от него по содержанию документов не поступило. </w:t>
      </w:r>
      <w:r w:rsidRPr="00125201" w:rsidR="00927733">
        <w:rPr>
          <w:sz w:val="28"/>
          <w:szCs w:val="28"/>
        </w:rPr>
        <w:t xml:space="preserve"> </w:t>
      </w:r>
      <w:r w:rsidRPr="00125201">
        <w:rPr>
          <w:sz w:val="28"/>
          <w:szCs w:val="28"/>
        </w:rPr>
        <w:t xml:space="preserve">Нарушений прав </w:t>
      </w:r>
      <w:r w:rsidRPr="00125201" w:rsidR="00125201">
        <w:rPr>
          <w:bCs/>
          <w:sz w:val="28"/>
          <w:szCs w:val="28"/>
        </w:rPr>
        <w:t>Реутова Ю.А</w:t>
      </w:r>
      <w:r w:rsidRPr="00125201" w:rsidR="00927733">
        <w:rPr>
          <w:bCs/>
          <w:sz w:val="28"/>
          <w:szCs w:val="28"/>
        </w:rPr>
        <w:t>.</w:t>
      </w:r>
      <w:r w:rsidRPr="00125201" w:rsidR="00927733">
        <w:rPr>
          <w:sz w:val="28"/>
          <w:szCs w:val="28"/>
        </w:rPr>
        <w:t xml:space="preserve"> </w:t>
      </w:r>
      <w:r w:rsidRPr="00125201">
        <w:rPr>
          <w:sz w:val="28"/>
          <w:szCs w:val="28"/>
        </w:rPr>
        <w:t>при составлении административного материала допущено не б</w:t>
      </w:r>
      <w:r w:rsidRPr="00125201">
        <w:rPr>
          <w:sz w:val="28"/>
          <w:szCs w:val="28"/>
        </w:rPr>
        <w:t>ыло.</w:t>
      </w:r>
      <w:r w:rsidRPr="00125201" w:rsidR="00125201">
        <w:rPr>
          <w:sz w:val="28"/>
          <w:szCs w:val="28"/>
        </w:rPr>
        <w:t xml:space="preserve"> </w:t>
      </w:r>
    </w:p>
    <w:p w:rsidR="008E2E0F" w:rsidP="008E2E0F" w14:paraId="5B0A5C01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</w:t>
      </w:r>
      <w:r>
        <w:rPr>
          <w:sz w:val="28"/>
          <w:szCs w:val="28"/>
        </w:rPr>
        <w:t xml:space="preserve">объективное подтверждение в ходе судебного разбирательства. </w:t>
      </w:r>
    </w:p>
    <w:p w:rsidR="008E2E0F" w:rsidP="008E2E0F" w14:paraId="251D730F" w14:textId="72DA52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 оставления</w:t>
      </w:r>
      <w:r w:rsidRPr="00BB58CE">
        <w:rPr>
          <w:sz w:val="28"/>
          <w:szCs w:val="28"/>
        </w:rPr>
        <w:t xml:space="preserve"> </w:t>
      </w:r>
      <w:r w:rsidRPr="000B1E7F" w:rsidR="000B1E7F">
        <w:rPr>
          <w:bCs/>
          <w:sz w:val="28"/>
          <w:szCs w:val="28"/>
        </w:rPr>
        <w:t>Реутов</w:t>
      </w:r>
      <w:r w:rsidR="000B1E7F">
        <w:rPr>
          <w:bCs/>
          <w:sz w:val="28"/>
          <w:szCs w:val="28"/>
        </w:rPr>
        <w:t>ым</w:t>
      </w:r>
      <w:r w:rsidRPr="000B1E7F" w:rsidR="000B1E7F">
        <w:rPr>
          <w:bCs/>
          <w:sz w:val="28"/>
          <w:szCs w:val="28"/>
        </w:rPr>
        <w:t xml:space="preserve"> Ю.А</w:t>
      </w:r>
      <w:r w:rsidR="00927733">
        <w:rPr>
          <w:bCs/>
          <w:sz w:val="28"/>
          <w:szCs w:val="28"/>
        </w:rPr>
        <w:t>.</w:t>
      </w:r>
      <w:r w:rsidR="00927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места ДТП, помимо признания им своей вины,  подтверждается имеющимися в материалах дела доказательствами, которые были оценены в совокупности. </w:t>
      </w:r>
    </w:p>
    <w:p w:rsidR="008E2E0F" w:rsidRPr="008A298D" w:rsidP="008E2E0F" w14:paraId="75D3D9FE" w14:textId="77777777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</w:t>
      </w:r>
      <w:r w:rsidRPr="008A298D">
        <w:rPr>
          <w:sz w:val="28"/>
          <w:szCs w:val="28"/>
        </w:rPr>
        <w:t>транспортном происшествии водитель, причастный к нему, обязан немедленно остановить (не трогать с м</w:t>
      </w:r>
      <w:r w:rsidRPr="008A298D">
        <w:rPr>
          <w:sz w:val="28"/>
          <w:szCs w:val="28"/>
        </w:rPr>
        <w:t xml:space="preserve">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anchor="sub_72" w:history="1">
        <w:r w:rsidRPr="008A298D">
          <w:rPr>
            <w:sz w:val="28"/>
            <w:szCs w:val="28"/>
          </w:rPr>
          <w:t>пункта 7.2</w:t>
        </w:r>
      </w:hyperlink>
      <w:r w:rsidRPr="008A298D">
        <w:rPr>
          <w:sz w:val="28"/>
          <w:szCs w:val="28"/>
        </w:rPr>
        <w:t xml:space="preserve"> Правил, н</w:t>
      </w:r>
      <w:r w:rsidRPr="008A298D">
        <w:rPr>
          <w:sz w:val="28"/>
          <w:szCs w:val="28"/>
        </w:rPr>
        <w:t>е перемещать предметы, имеющие отношение к происшествию.</w:t>
      </w:r>
    </w:p>
    <w:p w:rsidR="008E2E0F" w:rsidRPr="008A298D" w:rsidP="008E2E0F" w14:paraId="5B5ED36B" w14:textId="77777777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A298D">
        <w:rPr>
          <w:sz w:val="28"/>
          <w:szCs w:val="28"/>
        </w:rPr>
        <w:t xml:space="preserve">Согласно правовой позиции Конституционного Суда РФ, высказанной в </w:t>
      </w:r>
      <w:hyperlink r:id="rId5" w:history="1">
        <w:r w:rsidRPr="008A298D">
          <w:rPr>
            <w:sz w:val="28"/>
            <w:szCs w:val="28"/>
          </w:rPr>
          <w:t>постановлении</w:t>
        </w:r>
      </w:hyperlink>
      <w:r w:rsidRPr="008A298D">
        <w:rPr>
          <w:sz w:val="28"/>
          <w:szCs w:val="28"/>
        </w:rPr>
        <w:t xml:space="preserve"> от 25 апреля 2001 года N 6-П, установленная законом обязанность лица, управляющег</w:t>
      </w:r>
      <w:r w:rsidRPr="008A298D">
        <w:rPr>
          <w:sz w:val="28"/>
          <w:szCs w:val="28"/>
        </w:rPr>
        <w:t>о транспортным средством, оставаться на месте дорожно-транспортного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</w:t>
      </w:r>
      <w:r w:rsidRPr="008A298D">
        <w:rPr>
          <w:sz w:val="28"/>
          <w:szCs w:val="28"/>
        </w:rPr>
        <w:t>нспортного происшествия.</w:t>
      </w:r>
    </w:p>
    <w:p w:rsidR="00ED281A" w:rsidP="00ED281A" w14:paraId="680FB32C" w14:textId="2E4CC2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 Реутова Ю.А. о том, что он не заметил причинения механических повреждений стоящему на парковке транспортному средству *</w:t>
      </w:r>
      <w:r>
        <w:rPr>
          <w:sz w:val="28"/>
          <w:szCs w:val="28"/>
        </w:rPr>
        <w:t>, суд находит несостоятельными, поскольку характер и локализация повреждений на автомобиле п</w:t>
      </w:r>
      <w:r>
        <w:rPr>
          <w:sz w:val="28"/>
          <w:szCs w:val="28"/>
        </w:rPr>
        <w:t>отерпевшего, по мнению суда, свидетельствуют о том, что удар при ДТП был достаточно сильным, и не заметить его Реутов Ю.А. не мог. В связи с чем, Реутов Ю.А. умышленно, в</w:t>
      </w:r>
      <w:r w:rsidRPr="008A298D">
        <w:rPr>
          <w:sz w:val="28"/>
          <w:szCs w:val="28"/>
        </w:rPr>
        <w:t xml:space="preserve"> нарушение требований Правил дорожного движения РФ</w:t>
      </w:r>
      <w:r>
        <w:rPr>
          <w:sz w:val="28"/>
          <w:szCs w:val="28"/>
        </w:rPr>
        <w:t>, покинул  место ДТП, участником кот</w:t>
      </w:r>
      <w:r>
        <w:rPr>
          <w:sz w:val="28"/>
          <w:szCs w:val="28"/>
        </w:rPr>
        <w:t>орого он являлся.</w:t>
      </w:r>
    </w:p>
    <w:p w:rsidR="008E2E0F" w:rsidP="00DB086F" w14:paraId="6A83DBC1" w14:textId="0ABFE3DB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A298D">
        <w:rPr>
          <w:sz w:val="28"/>
          <w:szCs w:val="28"/>
        </w:rPr>
        <w:t xml:space="preserve">Мировой судья квалифицирует действия </w:t>
      </w:r>
      <w:r>
        <w:rPr>
          <w:sz w:val="28"/>
          <w:szCs w:val="28"/>
        </w:rPr>
        <w:t xml:space="preserve"> </w:t>
      </w:r>
      <w:r w:rsidRPr="000D0A2C" w:rsidR="000D0A2C">
        <w:rPr>
          <w:sz w:val="28"/>
          <w:szCs w:val="28"/>
        </w:rPr>
        <w:t>Реутов</w:t>
      </w:r>
      <w:r w:rsidR="000D0A2C">
        <w:rPr>
          <w:sz w:val="28"/>
          <w:szCs w:val="28"/>
        </w:rPr>
        <w:t>а</w:t>
      </w:r>
      <w:r w:rsidRPr="000D0A2C" w:rsidR="000D0A2C">
        <w:rPr>
          <w:sz w:val="28"/>
          <w:szCs w:val="28"/>
        </w:rPr>
        <w:t xml:space="preserve"> Ю.А</w:t>
      </w:r>
      <w:r w:rsidRPr="00DB086F" w:rsidR="00927733">
        <w:rPr>
          <w:sz w:val="28"/>
          <w:szCs w:val="28"/>
        </w:rPr>
        <w:t>.</w:t>
      </w:r>
      <w:r w:rsidR="00927733">
        <w:rPr>
          <w:sz w:val="28"/>
          <w:szCs w:val="28"/>
        </w:rPr>
        <w:t xml:space="preserve"> </w:t>
      </w:r>
      <w:r w:rsidRPr="008A298D">
        <w:rPr>
          <w:sz w:val="28"/>
          <w:szCs w:val="28"/>
        </w:rPr>
        <w:t>по ч.2 ст.12.27 КоАП РФ</w:t>
      </w:r>
      <w:r w:rsidR="00DB086F">
        <w:rPr>
          <w:sz w:val="28"/>
          <w:szCs w:val="28"/>
        </w:rPr>
        <w:t>, как о</w:t>
      </w:r>
      <w:r w:rsidRPr="00DB086F" w:rsidR="00DB086F">
        <w:rPr>
          <w:sz w:val="28"/>
          <w:szCs w:val="28"/>
        </w:rPr>
        <w:t xml:space="preserve">ставление водителем в нарушение </w:t>
      </w:r>
      <w:hyperlink r:id="rId6" w:history="1">
        <w:r w:rsidRPr="00DB086F" w:rsidR="00DB086F">
          <w:rPr>
            <w:sz w:val="28"/>
            <w:szCs w:val="28"/>
          </w:rPr>
          <w:t>Правил дорожного движения</w:t>
        </w:r>
      </w:hyperlink>
      <w:r w:rsidRPr="00DB086F" w:rsidR="00DB086F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</w:t>
      </w:r>
      <w:hyperlink r:id="rId7" w:history="1">
        <w:r w:rsidRPr="00DB086F" w:rsidR="00DB086F">
          <w:rPr>
            <w:sz w:val="28"/>
            <w:szCs w:val="28"/>
          </w:rPr>
          <w:t>уголовно наказуемого деяния</w:t>
        </w:r>
      </w:hyperlink>
      <w:r w:rsidRPr="008A298D">
        <w:rPr>
          <w:sz w:val="28"/>
          <w:szCs w:val="28"/>
        </w:rPr>
        <w:t>.</w:t>
      </w:r>
    </w:p>
    <w:p w:rsidR="008E2E0F" w:rsidP="00ED281A" w14:paraId="5F9259E5" w14:textId="77777777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8A298D">
        <w:rPr>
          <w:sz w:val="28"/>
          <w:szCs w:val="28"/>
        </w:rPr>
        <w:t>В качестве смягчающего наказание обстоятельства</w:t>
      </w:r>
      <w:r>
        <w:rPr>
          <w:sz w:val="28"/>
          <w:szCs w:val="28"/>
        </w:rPr>
        <w:t xml:space="preserve"> в соответствии со ст.4.2 КоАП РФ мировым судьей учитывается признание вины.</w:t>
      </w:r>
    </w:p>
    <w:p w:rsidR="008E2E0F" w:rsidRPr="008F1FB0" w:rsidP="008E2E0F" w14:paraId="0C8F9DC8" w14:textId="1BCF9673">
      <w:pPr>
        <w:ind w:firstLine="567"/>
        <w:jc w:val="both"/>
        <w:rPr>
          <w:sz w:val="28"/>
          <w:szCs w:val="28"/>
        </w:rPr>
      </w:pPr>
      <w:r w:rsidRPr="008F1FB0">
        <w:rPr>
          <w:sz w:val="28"/>
          <w:szCs w:val="28"/>
        </w:rPr>
        <w:t xml:space="preserve">В качестве отягчающего </w:t>
      </w:r>
      <w:r w:rsidRPr="008F1FB0">
        <w:rPr>
          <w:sz w:val="28"/>
          <w:szCs w:val="28"/>
        </w:rPr>
        <w:t>обстоятельства на основании ст.4.3 КоАП РФ учитывается повторное совершение в течение года однородных административных правонарушений.</w:t>
      </w:r>
    </w:p>
    <w:p w:rsidR="008240DF" w:rsidP="008240DF" w14:paraId="7CA4B13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</w:t>
      </w:r>
      <w:r>
        <w:rPr>
          <w:sz w:val="28"/>
          <w:szCs w:val="28"/>
        </w:rPr>
        <w:t>й, как самим правонарушителем, так и другими лицами.</w:t>
      </w:r>
    </w:p>
    <w:p w:rsidR="008240DF" w:rsidP="008240DF" w14:paraId="553031BF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</w:t>
      </w:r>
      <w:r>
        <w:rPr>
          <w:sz w:val="28"/>
          <w:szCs w:val="28"/>
        </w:rPr>
        <w:t xml:space="preserve">аведливости, соразмерности и индивидуализации ответственности. </w:t>
      </w:r>
    </w:p>
    <w:p w:rsidR="008240DF" w:rsidRPr="008F1FB0" w:rsidP="008240DF" w14:paraId="34F15C68" w14:textId="2FAA23B9">
      <w:pPr>
        <w:ind w:firstLine="567"/>
        <w:jc w:val="both"/>
        <w:rPr>
          <w:sz w:val="28"/>
          <w:szCs w:val="28"/>
        </w:rPr>
      </w:pPr>
      <w:r w:rsidRPr="000D0A2C">
        <w:rPr>
          <w:sz w:val="28"/>
          <w:szCs w:val="28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0D0A2C" w:rsidR="000D0A2C">
        <w:rPr>
          <w:sz w:val="28"/>
          <w:szCs w:val="28"/>
        </w:rPr>
        <w:t>Реутов</w:t>
      </w:r>
      <w:r w:rsidR="005E207C">
        <w:rPr>
          <w:sz w:val="28"/>
          <w:szCs w:val="28"/>
        </w:rPr>
        <w:t>а</w:t>
      </w:r>
      <w:r w:rsidRPr="000D0A2C" w:rsidR="000D0A2C">
        <w:rPr>
          <w:sz w:val="28"/>
          <w:szCs w:val="28"/>
        </w:rPr>
        <w:t xml:space="preserve"> Ю.А</w:t>
      </w:r>
      <w:r w:rsidR="005E207C">
        <w:rPr>
          <w:sz w:val="28"/>
          <w:szCs w:val="28"/>
        </w:rPr>
        <w:t>., обстоятельства</w:t>
      </w:r>
      <w:r w:rsidRPr="000D0A2C">
        <w:rPr>
          <w:sz w:val="28"/>
          <w:szCs w:val="28"/>
        </w:rPr>
        <w:t xml:space="preserve">, смягчающее </w:t>
      </w:r>
      <w:r w:rsidR="005E207C">
        <w:rPr>
          <w:sz w:val="28"/>
          <w:szCs w:val="28"/>
        </w:rPr>
        <w:t xml:space="preserve">и отягчающее </w:t>
      </w:r>
      <w:r w:rsidRPr="000D0A2C">
        <w:rPr>
          <w:sz w:val="28"/>
          <w:szCs w:val="28"/>
        </w:rPr>
        <w:t xml:space="preserve">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0D0A2C" w:rsidR="000D0A2C">
        <w:rPr>
          <w:sz w:val="28"/>
          <w:szCs w:val="28"/>
        </w:rPr>
        <w:t>Реутов</w:t>
      </w:r>
      <w:r w:rsidR="005E207C">
        <w:rPr>
          <w:sz w:val="28"/>
          <w:szCs w:val="28"/>
        </w:rPr>
        <w:t>у</w:t>
      </w:r>
      <w:r w:rsidRPr="000D0A2C" w:rsidR="000D0A2C">
        <w:rPr>
          <w:sz w:val="28"/>
          <w:szCs w:val="28"/>
        </w:rPr>
        <w:t xml:space="preserve"> Ю.А</w:t>
      </w:r>
      <w:r w:rsidRPr="000D0A2C">
        <w:rPr>
          <w:sz w:val="28"/>
          <w:szCs w:val="28"/>
        </w:rPr>
        <w:t xml:space="preserve">. </w:t>
      </w:r>
      <w:r w:rsidRPr="000D0A2C">
        <w:rPr>
          <w:sz w:val="28"/>
          <w:szCs w:val="28"/>
        </w:rPr>
        <w:t xml:space="preserve">административное наказание в виде </w:t>
      </w:r>
      <w:r w:rsidRPr="000D0A2C" w:rsidR="000D0A2C">
        <w:rPr>
          <w:sz w:val="28"/>
          <w:szCs w:val="28"/>
        </w:rPr>
        <w:t xml:space="preserve">лишения права </w:t>
      </w:r>
      <w:r w:rsidRPr="008F1FB0" w:rsidR="000D0A2C">
        <w:rPr>
          <w:sz w:val="28"/>
          <w:szCs w:val="28"/>
        </w:rPr>
        <w:t>управления транспортными средствами</w:t>
      </w:r>
      <w:r w:rsidRPr="008F1FB0">
        <w:rPr>
          <w:sz w:val="28"/>
          <w:szCs w:val="28"/>
        </w:rPr>
        <w:t>.</w:t>
      </w:r>
    </w:p>
    <w:p w:rsidR="008240DF" w:rsidRPr="008F1FB0" w:rsidP="008240DF" w14:paraId="6AC8FF45" w14:textId="77777777">
      <w:pPr>
        <w:ind w:firstLine="567"/>
        <w:jc w:val="both"/>
        <w:rPr>
          <w:sz w:val="28"/>
          <w:szCs w:val="28"/>
        </w:rPr>
      </w:pPr>
      <w:r w:rsidRPr="008F1FB0">
        <w:rPr>
          <w:sz w:val="28"/>
          <w:szCs w:val="28"/>
        </w:rPr>
        <w:t>На основании изложенного и руководствуясь ст.ст. 23.1, 29.9 - 29.11 КоАП РФ, мировой судья</w:t>
      </w:r>
    </w:p>
    <w:p w:rsidR="008E2E0F" w:rsidRPr="008F1FB0" w:rsidP="00AB5125" w14:paraId="3BF5ED02" w14:textId="77777777">
      <w:pPr>
        <w:ind w:right="21"/>
        <w:jc w:val="center"/>
        <w:rPr>
          <w:sz w:val="28"/>
          <w:szCs w:val="28"/>
        </w:rPr>
      </w:pPr>
    </w:p>
    <w:p w:rsidR="00AB5125" w:rsidRPr="00ED281A" w:rsidP="00AB5125" w14:paraId="649231C7" w14:textId="77777777">
      <w:pPr>
        <w:ind w:right="21"/>
        <w:jc w:val="center"/>
        <w:rPr>
          <w:b/>
          <w:sz w:val="28"/>
          <w:szCs w:val="28"/>
        </w:rPr>
      </w:pPr>
      <w:r w:rsidRPr="00ED281A">
        <w:rPr>
          <w:b/>
          <w:sz w:val="28"/>
          <w:szCs w:val="28"/>
        </w:rPr>
        <w:t>ПОСТАНОВИЛ:</w:t>
      </w:r>
    </w:p>
    <w:p w:rsidR="00AB5125" w:rsidRPr="008F1FB0" w:rsidP="00AB5125" w14:paraId="578C8724" w14:textId="77777777">
      <w:pPr>
        <w:ind w:right="21" w:firstLine="720"/>
        <w:jc w:val="center"/>
        <w:rPr>
          <w:b/>
          <w:sz w:val="28"/>
          <w:szCs w:val="28"/>
        </w:rPr>
      </w:pPr>
    </w:p>
    <w:p w:rsidR="00AB5125" w:rsidRPr="008F1FB0" w:rsidP="00AB5125" w14:paraId="452966D7" w14:textId="2D293BF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1FB0">
        <w:rPr>
          <w:bCs/>
          <w:sz w:val="28"/>
          <w:szCs w:val="28"/>
        </w:rPr>
        <w:t xml:space="preserve">Реутова Юрия Александровича 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</w:t>
      </w:r>
      <w:r w:rsidR="005E207C">
        <w:rPr>
          <w:bCs/>
          <w:sz w:val="28"/>
          <w:szCs w:val="28"/>
        </w:rPr>
        <w:t xml:space="preserve">в виде </w:t>
      </w:r>
      <w:r w:rsidRPr="008F1FB0">
        <w:rPr>
          <w:bCs/>
          <w:sz w:val="28"/>
          <w:szCs w:val="28"/>
        </w:rPr>
        <w:t>лишения права у</w:t>
      </w:r>
      <w:r w:rsidRPr="008F1FB0">
        <w:rPr>
          <w:bCs/>
          <w:sz w:val="28"/>
          <w:szCs w:val="28"/>
        </w:rPr>
        <w:t xml:space="preserve">правления транспортными средствами  на срок 1 (один) год. </w:t>
      </w:r>
    </w:p>
    <w:p w:rsidR="000D0A2C" w:rsidRPr="008F1FB0" w:rsidP="000D0A2C" w14:paraId="7257AA2A" w14:textId="4603E66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1FB0">
        <w:rPr>
          <w:bCs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</w:t>
      </w:r>
      <w:r w:rsidRPr="008F1FB0">
        <w:rPr>
          <w:bCs/>
          <w:sz w:val="28"/>
          <w:szCs w:val="28"/>
        </w:rPr>
        <w:t>рава, должно сдать водительское удостоверение в орган, исполняющий этот вид административного наказания (ГИБДД по</w:t>
      </w:r>
      <w:r w:rsidR="005E207C">
        <w:rPr>
          <w:bCs/>
          <w:sz w:val="28"/>
          <w:szCs w:val="28"/>
        </w:rPr>
        <w:t xml:space="preserve"> Нефтеюганскому району</w:t>
      </w:r>
      <w:r w:rsidRPr="008F1FB0">
        <w:rPr>
          <w:bCs/>
          <w:sz w:val="28"/>
          <w:szCs w:val="28"/>
        </w:rPr>
        <w:t>), а в случае утраты указанных документов заявить об этом в указанный орган в тот же срок.</w:t>
      </w:r>
    </w:p>
    <w:p w:rsidR="000D0A2C" w:rsidRPr="008F1FB0" w:rsidP="000D0A2C" w14:paraId="2827FB41" w14:textId="7777777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1FB0">
        <w:rPr>
          <w:bCs/>
          <w:sz w:val="28"/>
          <w:szCs w:val="28"/>
        </w:rPr>
        <w:t>В случае уклонения лица, лишен</w:t>
      </w:r>
      <w:r w:rsidRPr="008F1FB0">
        <w:rPr>
          <w:bCs/>
          <w:sz w:val="28"/>
          <w:szCs w:val="28"/>
        </w:rPr>
        <w:t>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 а равно получения органом, ис</w:t>
      </w:r>
      <w:r w:rsidRPr="008F1FB0">
        <w:rPr>
          <w:bCs/>
          <w:sz w:val="28"/>
          <w:szCs w:val="28"/>
        </w:rPr>
        <w:t>полняющим этот вид административного наказания, заявления лица об утрате указанных документов.</w:t>
      </w:r>
    </w:p>
    <w:p w:rsidR="005768B2" w:rsidRPr="008F1FB0" w:rsidP="000D0A2C" w14:paraId="6D2BF0FC" w14:textId="20DEB8F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F1FB0">
        <w:rPr>
          <w:bCs/>
          <w:sz w:val="28"/>
          <w:szCs w:val="28"/>
        </w:rPr>
        <w:t xml:space="preserve">  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 судебного участка № 7 Нефтеюганского судебного райо</w:t>
      </w:r>
      <w:r w:rsidRPr="008F1FB0">
        <w:rPr>
          <w:bCs/>
          <w:sz w:val="28"/>
          <w:szCs w:val="28"/>
        </w:rPr>
        <w:t>на ХМАО-Югры.</w:t>
      </w:r>
    </w:p>
    <w:p w:rsidR="00AB5125" w:rsidRPr="008F1FB0" w:rsidP="00AC455A" w14:paraId="394AEBD1" w14:textId="7777777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7034E" w:rsidP="008F1FB0" w14:paraId="2726072E" w14:textId="156CC921">
      <w:pPr>
        <w:ind w:firstLine="709"/>
      </w:pPr>
      <w:r w:rsidRPr="008F1FB0">
        <w:rPr>
          <w:bCs/>
          <w:sz w:val="28"/>
          <w:szCs w:val="28"/>
        </w:rPr>
        <w:t>Мировой судья                                                                      Е.В.</w:t>
      </w:r>
      <w:r w:rsidRPr="000D0A2C">
        <w:rPr>
          <w:bCs/>
          <w:sz w:val="28"/>
          <w:szCs w:val="28"/>
        </w:rPr>
        <w:t xml:space="preserve"> Кеся</w:t>
      </w:r>
    </w:p>
    <w:sectPr w:rsidSect="00AC45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31"/>
    <w:rsid w:val="00066C99"/>
    <w:rsid w:val="000B1E7F"/>
    <w:rsid w:val="000D0A2C"/>
    <w:rsid w:val="00125201"/>
    <w:rsid w:val="00205279"/>
    <w:rsid w:val="00250AFA"/>
    <w:rsid w:val="00273C2F"/>
    <w:rsid w:val="002819F1"/>
    <w:rsid w:val="00315E82"/>
    <w:rsid w:val="003A6B39"/>
    <w:rsid w:val="00501538"/>
    <w:rsid w:val="005768B2"/>
    <w:rsid w:val="005E207C"/>
    <w:rsid w:val="0077034E"/>
    <w:rsid w:val="007B3531"/>
    <w:rsid w:val="00812036"/>
    <w:rsid w:val="008240DF"/>
    <w:rsid w:val="008775A3"/>
    <w:rsid w:val="00881E88"/>
    <w:rsid w:val="008A298D"/>
    <w:rsid w:val="008E2E0F"/>
    <w:rsid w:val="008F1FB0"/>
    <w:rsid w:val="008F263A"/>
    <w:rsid w:val="00927733"/>
    <w:rsid w:val="00930936"/>
    <w:rsid w:val="009A6A18"/>
    <w:rsid w:val="009D1A90"/>
    <w:rsid w:val="00A743DD"/>
    <w:rsid w:val="00A953A9"/>
    <w:rsid w:val="00AB5125"/>
    <w:rsid w:val="00AC455A"/>
    <w:rsid w:val="00BB58CE"/>
    <w:rsid w:val="00D04F41"/>
    <w:rsid w:val="00DB086F"/>
    <w:rsid w:val="00E36D22"/>
    <w:rsid w:val="00EC0C1F"/>
    <w:rsid w:val="00EC1EAA"/>
    <w:rsid w:val="00ED281A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2BF7F9-8453-4C49-86E0-CD4D53CC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B512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125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semiHidden/>
    <w:unhideWhenUsed/>
    <w:rsid w:val="008E2E0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E2E0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DB086F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assist_2\&#1051;&#1077;&#1085;&#1072;\&#1040;&#1076;&#1084;&#1080;&#1085;&#1080;&#1089;&#1090;&#1088;&#1072;&#1090;&#1080;&#1074;&#1082;&#1072;\12.27\15.02%20&#1057;&#1080;&#1074;&#1072;&#1096;%20&#1055;&#1056;&#1054;&#1045;&#1050;&#1058;.docx" TargetMode="External" /><Relationship Id="rId5" Type="http://schemas.openxmlformats.org/officeDocument/2006/relationships/hyperlink" Target="garantf1://1252379.0/" TargetMode="External" /><Relationship Id="rId6" Type="http://schemas.openxmlformats.org/officeDocument/2006/relationships/hyperlink" Target="garantF1://1205770.1025" TargetMode="External" /><Relationship Id="rId7" Type="http://schemas.openxmlformats.org/officeDocument/2006/relationships/hyperlink" Target="garantF1://10008000.26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